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9211"/>
          <w:tab w:val="left" w:pos="9912"/>
        </w:tabs>
        <w:bidi w:val="0"/>
        <w:ind w:left="0" w:right="0" w:firstLine="0"/>
        <w:jc w:val="center"/>
        <w:rPr>
          <w:rStyle w:val="Aucune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Style w:val="Aucune"/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</w:rPr>
        <w:t>FORMULAIRE D</w:t>
      </w:r>
      <w:r>
        <w:rPr>
          <w:rStyle w:val="Aucune"/>
          <w:rFonts w:ascii="Helvetica" w:hAnsi="Helvetica" w:hint="default"/>
          <w:b w:val="1"/>
          <w:bCs w:val="1"/>
          <w:sz w:val="30"/>
          <w:szCs w:val="30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</w:rPr>
        <w:t>INSCRIPTION</w:t>
      </w:r>
      <w:r>
        <w:rPr>
          <w:rStyle w:val="Aucune"/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183211</wp:posOffset>
            </wp:positionV>
            <wp:extent cx="1327146" cy="13421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5-10 à 22.46.3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46" cy="1342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color w:val="ff9933"/>
          <w:sz w:val="28"/>
          <w:szCs w:val="28"/>
          <w:u w:color="008f51"/>
          <w:rtl w:val="0"/>
          <w:lang w:val="de-DE"/>
        </w:rPr>
      </w:pP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Retraite de M</w:t>
      </w:r>
      <w:r>
        <w:rPr>
          <w:rStyle w:val="Aucune"/>
          <w:rFonts w:ascii="Helvetica" w:hAnsi="Helvetica" w:hint="default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ditation</w:t>
      </w: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 xml:space="preserve"> </w:t>
      </w:r>
      <w:r>
        <w:rPr>
          <w:rStyle w:val="Aucune"/>
          <w:rFonts w:ascii="Helvetica" w:hAnsi="Helvetica"/>
          <w:color w:val="ff9933"/>
          <w:sz w:val="32"/>
          <w:szCs w:val="32"/>
          <w:u w:color="008f51"/>
          <w:rtl w:val="0"/>
          <w:lang w:val="fr-FR"/>
        </w:rPr>
        <w:t>Nouvel An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color w:val="ff9933"/>
          <w:sz w:val="28"/>
          <w:szCs w:val="28"/>
          <w:u w:color="00ccff"/>
          <w:rtl w:val="0"/>
          <w:lang w:val="fr-FR"/>
        </w:rPr>
      </w:pPr>
      <w:r>
        <w:rPr>
          <w:rStyle w:val="Aucune"/>
          <w:rFonts w:ascii="Helvetica" w:hAnsi="Helvetica"/>
          <w:color w:val="ff9933"/>
          <w:sz w:val="28"/>
          <w:szCs w:val="28"/>
          <w:u w:color="008f51"/>
          <w:rtl w:val="0"/>
          <w:lang w:val="fr-FR"/>
        </w:rPr>
        <w:t>Avec Ingrid Jaulin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b w:val="1"/>
          <w:bCs w:val="1"/>
          <w:i w:val="1"/>
          <w:iCs w:val="1"/>
          <w:color w:val="cc0000"/>
          <w:sz w:val="28"/>
          <w:szCs w:val="28"/>
          <w:u w:color="ff00ff"/>
          <w:rtl w:val="0"/>
          <w:lang w:val="fr-FR"/>
        </w:rPr>
      </w:pP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 xml:space="preserve">Du 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28 d</w:t>
      </w:r>
      <w:r>
        <w:rPr>
          <w:rStyle w:val="Aucune"/>
          <w:rFonts w:ascii="Helvetica" w:hAnsi="Helvetica" w:hint="default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cembre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 xml:space="preserve"> au 1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et janvier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 xml:space="preserve"> 20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20, au mas de la Nojarette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Mr  </w:t>
      </w: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 Mme  </w:t>
      </w: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   Nom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 xml:space="preserve">………………………………… 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Pr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nom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Adresse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</w:rPr>
        <w:t>…………………………………………………………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pt-PT"/>
        </w:rPr>
        <w:t>CP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Localit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é…………………………………………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it-IT"/>
        </w:rPr>
        <w:t xml:space="preserve">phone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en-US"/>
        </w:rPr>
        <w:t>Email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………………………………………………………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fr-FR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Pratique du Dana :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Pour cette retraite, il 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est pas demand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de frais pour 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enseignement.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6"/>
          <w:szCs w:val="26"/>
          <w:u w:color="000000"/>
          <w:rtl w:val="0"/>
          <w:lang w:val="fr-FR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La pratique du Dana est un don, un soutien offert librement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enseignant, pour sa subsistance, c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est aussi une fa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ç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on de soutenir un projet et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exprimer un remerciement.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sz w:val="26"/>
          <w:szCs w:val="26"/>
          <w:u w:color="000000"/>
          <w:rtl w:val="0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Prix de l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h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bergement par personne, en pension compl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de-DE"/>
        </w:rPr>
        <w:t>te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, pour le s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jour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it-IT"/>
        </w:rPr>
        <w:t>chambre mezzanine 3 lits, sdb commune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2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6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chambre 3 lits avec salle de bain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310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chambre 2 lits ou 1 lit double, sdb commune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310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chambre 2 lits ou 1 lit double avec salle de bain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380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petite chambre individuelle, sdb commune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: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50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€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(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serv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en priorit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aux cas particuliers)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Type de chambre souhait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: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les chambres sont attribu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es par ordre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inscription apr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 versement des arrhes ou du solde.</w:t>
      </w: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  <w:lang w:val="de-DE"/>
        </w:rPr>
      </w:pPr>
    </w:p>
    <w:p>
      <w:pPr>
        <w:pStyle w:val="Par défaut"/>
        <w:numPr>
          <w:ilvl w:val="0"/>
          <w:numId w:val="2"/>
        </w:numPr>
        <w:spacing w:line="360" w:lineRule="auto"/>
        <w:jc w:val="left"/>
        <w:rPr>
          <w:rFonts w:ascii="Helvetica" w:hAnsi="Helvetica"/>
          <w:sz w:val="24"/>
          <w:szCs w:val="24"/>
          <w:u w:color="000000"/>
          <w:lang w:val="fr-FR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Je 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gle la totalit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du montant, soit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.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fr-FR"/>
        </w:rPr>
      </w:pP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Je 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gle 50%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arrhes, soit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.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Conditions d'annulation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: en cas de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sistement, il n'y aura pas de remboursement apr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 le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27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novembre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2019, sauf si nous pouvons donner cette place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une autre personne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Mode de 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glement                     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  </w:t>
      </w: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Ch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que         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Esp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ces  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  </w:t>
      </w: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Virement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Les ch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ques sont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à 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tablir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ordre de 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association Wu Wei et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renvoyer, accompagn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 du formulaire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inscription,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adresse suivante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Florence Baloche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fr-FR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11 rue de  Dantzig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75015 Paris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360" w:lineRule="auto"/>
        <w:ind w:left="0" w:right="0" w:firstLine="0"/>
        <w:jc w:val="left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Date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.                                                                     </w:t>
      </w:r>
      <w:r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fr-FR"/>
        </w:rPr>
        <w:tab/>
        <w:tab/>
        <w:t xml:space="preserve">        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en-US"/>
        </w:rPr>
        <w:t>Signature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de-DE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outlineLvl w:val="0"/>
        <w:rPr>
          <w:rStyle w:val="Aucune"/>
          <w:rFonts w:ascii="Helvetica" w:cs="Helvetica" w:hAnsi="Helvetica" w:eastAsia="Helvetica"/>
          <w:sz w:val="22"/>
          <w:szCs w:val="22"/>
          <w:u w:color="000000"/>
          <w:rtl w:val="0"/>
        </w:rPr>
      </w:pPr>
      <w:r>
        <w:rPr>
          <w:rStyle w:val="Aucune"/>
          <w:rFonts w:ascii="Helvetica" w:hAnsi="Helvetica"/>
          <w:b w:val="1"/>
          <w:bCs w:val="1"/>
          <w:sz w:val="22"/>
          <w:szCs w:val="22"/>
          <w:u w:color="000000"/>
          <w:rtl w:val="0"/>
          <w:lang w:val="fr-FR"/>
        </w:rPr>
        <w:t xml:space="preserve">Association </w:t>
      </w:r>
      <w:r>
        <w:rPr>
          <w:rStyle w:val="Aucune"/>
          <w:rFonts w:ascii="Helvetica" w:hAnsi="Helvetica"/>
          <w:b w:val="1"/>
          <w:bCs w:val="1"/>
          <w:sz w:val="26"/>
          <w:szCs w:val="26"/>
          <w:u w:color="000000"/>
          <w:rtl w:val="0"/>
          <w:lang w:val="de-DE"/>
        </w:rPr>
        <w:t xml:space="preserve"> Wu Wei</w:t>
      </w:r>
      <w:r>
        <w:rPr>
          <w:rStyle w:val="Aucune"/>
          <w:rFonts w:ascii="Helvetica" w:hAnsi="Helvetica" w:hint="default"/>
          <w:b w:val="1"/>
          <w:bCs w:val="1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</w:rPr>
        <w:t>(Loi 1901)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outlineLvl w:val="0"/>
        <w:rPr>
          <w:rStyle w:val="Hyperlink.0"/>
          <w:rFonts w:ascii="Times New Roman" w:cs="Times New Roman" w:hAnsi="Times New Roman" w:eastAsia="Times New Roman"/>
          <w:sz w:val="22"/>
          <w:szCs w:val="22"/>
          <w:u w:color="000000"/>
          <w:rtl w:val="0"/>
          <w:lang w:val="de-DE"/>
        </w:rPr>
      </w:pPr>
      <w:r>
        <w:rPr>
          <w:rStyle w:val="Aucune"/>
          <w:rFonts w:ascii="Helvetica" w:hAnsi="Helvetica"/>
          <w:sz w:val="22"/>
          <w:szCs w:val="22"/>
          <w:u w:color="000000"/>
          <w:rtl w:val="0"/>
          <w:lang w:val="de-DE"/>
        </w:rPr>
        <w:t xml:space="preserve">07 82 20 52 54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u w:color="000000"/>
          <w:rtl w:val="0"/>
          <w:lang w:val="de-D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u w:color="000000"/>
          <w:rtl w:val="0"/>
          <w:lang w:val="de-DE"/>
        </w:rPr>
        <w:instrText xml:space="preserve"> HYPERLINK "mailto:wuwei.asso@free.fr"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u w:color="000000"/>
          <w:rtl w:val="0"/>
          <w:lang w:val="de-DE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u w:color="000000"/>
          <w:rtl w:val="0"/>
          <w:lang w:val="de-DE"/>
        </w:rPr>
        <w:t>wuwei.florence@yahoo.fr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  <w:fldChar w:fldCharType="end" w:fldLock="0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u w:color="000000"/>
          <w:rtl w:val="0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u w:color="000000"/>
          <w:rtl w:val="0"/>
          <w:lang w:val="en-US"/>
        </w:rPr>
        <w:instrText xml:space="preserve"> HYPERLINK "http://www.ingridjaulin.com"</w:instrText>
      </w:r>
      <w:r>
        <w:rPr>
          <w:rStyle w:val="Hyperlink.1"/>
          <w:rFonts w:ascii="Helvetica" w:cs="Helvetica" w:hAnsi="Helvetica" w:eastAsia="Helvetica"/>
          <w:sz w:val="22"/>
          <w:szCs w:val="22"/>
          <w:u w:color="000000"/>
          <w:rtl w:val="0"/>
          <w:lang w:val="en-US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u w:color="000000"/>
          <w:rtl w:val="0"/>
          <w:lang w:val="en-US"/>
        </w:rPr>
        <w:t>www.ingridjaulin.com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Aucune">
    <w:name w:val="Aucune"/>
    <w:rPr>
      <w:lang w:val="de-DE"/>
    </w:rPr>
  </w:style>
  <w:style w:type="numbering" w:styleId="Puces">
    <w:name w:val="Puces"/>
    <w:pPr>
      <w:numPr>
        <w:numId w:val="1"/>
      </w:numPr>
    </w:pPr>
  </w:style>
  <w:style w:type="character" w:styleId="Hyperlink.0">
    <w:name w:val="Hyperlink.0"/>
    <w:basedOn w:val="Aucune"/>
    <w:next w:val="Hyperlink.0"/>
    <w:rPr>
      <w:sz w:val="22"/>
      <w:szCs w:val="22"/>
    </w:rPr>
  </w:style>
  <w:style w:type="character" w:styleId="Hyperlink.1">
    <w:name w:val="Hyperlink.1"/>
    <w:basedOn w:val="Aucune"/>
    <w:next w:val="Hyperlink.1"/>
    <w:rPr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